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A55CA" w14:textId="77777777" w:rsidR="00014024" w:rsidRPr="00014024" w:rsidRDefault="00014024" w:rsidP="00014024">
      <w:pPr>
        <w:suppressAutoHyphens/>
        <w:spacing w:after="200" w:line="276" w:lineRule="auto"/>
        <w:jc w:val="center"/>
        <w:rPr>
          <w:rFonts w:ascii="Cambria" w:hAnsi="Cambria"/>
          <w:b/>
          <w:bCs/>
          <w:color w:val="000000"/>
          <w:sz w:val="22"/>
          <w:szCs w:val="22"/>
          <w:lang w:eastAsia="ar-SA"/>
        </w:rPr>
      </w:pPr>
      <w:r w:rsidRPr="00014024">
        <w:rPr>
          <w:rFonts w:ascii="Cambria" w:hAnsi="Cambria"/>
          <w:b/>
          <w:bCs/>
          <w:color w:val="000000"/>
          <w:sz w:val="22"/>
          <w:szCs w:val="22"/>
          <w:lang w:eastAsia="ar-SA"/>
        </w:rPr>
        <w:t>2025 m. Konkurso dalyvio deklaracija</w:t>
      </w:r>
    </w:p>
    <w:p w14:paraId="0B59ECD2" w14:textId="77777777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Aš, [</w:t>
      </w:r>
      <w:r w:rsidRPr="00014024">
        <w:rPr>
          <w:rFonts w:ascii="Cambria" w:hAnsi="Cambria"/>
          <w:bCs/>
          <w:i/>
          <w:iCs/>
          <w:color w:val="000000"/>
          <w:sz w:val="22"/>
          <w:szCs w:val="22"/>
          <w:lang w:eastAsia="ar-SA"/>
        </w:rPr>
        <w:t>įrašyti vardą, pavardę, gim. datą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], pasirašydamas šią Konkurso dalyvio deklaraciją patvirtinu / sutinku, kad:</w:t>
      </w:r>
    </w:p>
    <w:p w14:paraId="13DEDDE1" w14:textId="77777777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eastAsia="Calibri" w:hAnsi="Cambria"/>
          <w:color w:val="000000"/>
          <w:sz w:val="22"/>
          <w:szCs w:val="22"/>
        </w:rPr>
      </w:pP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1.  Pats sukūriau savo  konkursinį kūrinį, kurio foto nuotraukas teikiu „</w:t>
      </w:r>
      <w:r w:rsidRPr="00014024">
        <w:rPr>
          <w:rFonts w:ascii="Cambria" w:hAnsi="Cambria"/>
          <w:bCs/>
          <w:iCs/>
          <w:color w:val="000000"/>
          <w:sz w:val="22"/>
          <w:szCs w:val="22"/>
          <w:lang w:eastAsia="ar-SA"/>
        </w:rPr>
        <w:t xml:space="preserve">Vilniaus aukciono ir Vilniaus dailės akademijos konkursui jauniesiems menininkams“, sutrumpintas konkurso pavadinimas „VA &amp; VDA Prize“ 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 (toliau – </w:t>
      </w:r>
      <w:r w:rsidRPr="00014024">
        <w:rPr>
          <w:rFonts w:ascii="Cambria" w:hAnsi="Cambria"/>
          <w:b/>
          <w:bCs/>
          <w:color w:val="000000"/>
          <w:sz w:val="22"/>
          <w:szCs w:val="22"/>
          <w:lang w:eastAsia="ar-SA"/>
        </w:rPr>
        <w:t>„Konkursas“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)</w:t>
      </w:r>
      <w:r w:rsidRPr="00014024">
        <w:rPr>
          <w:rFonts w:ascii="Cambria" w:eastAsia="Calibri" w:hAnsi="Cambria"/>
          <w:color w:val="000000"/>
          <w:sz w:val="22"/>
          <w:szCs w:val="22"/>
        </w:rPr>
        <w:t>, nepažeisdamas kitų asmenų autorių teisių (autorių asmeninių neturtinių teisių, autorių turtinių teisių).</w:t>
      </w:r>
    </w:p>
    <w:p w14:paraId="67F2ACF2" w14:textId="77777777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eastAsia="Calibri" w:hAnsi="Cambria"/>
          <w:bCs/>
          <w:color w:val="000000"/>
          <w:sz w:val="22"/>
          <w:szCs w:val="22"/>
        </w:rPr>
      </w:pPr>
      <w:r w:rsidRPr="00014024">
        <w:rPr>
          <w:rFonts w:ascii="Cambria" w:eastAsia="Calibri" w:hAnsi="Cambria"/>
          <w:color w:val="000000"/>
          <w:sz w:val="22"/>
          <w:szCs w:val="22"/>
        </w:rPr>
        <w:t xml:space="preserve">2. Pateikdamas savo konkursinio kūrinio foto nuotraukas Konkursui patvirtinu, kad esu susipažinęs ir sutinku su </w:t>
      </w:r>
      <w:r w:rsidRPr="00014024">
        <w:rPr>
          <w:rFonts w:ascii="Cambria" w:eastAsia="Calibri" w:hAnsi="Cambria"/>
          <w:bCs/>
          <w:color w:val="000000"/>
          <w:sz w:val="22"/>
          <w:szCs w:val="22"/>
        </w:rPr>
        <w:t>2025 m. „</w:t>
      </w:r>
      <w:r w:rsidRPr="00014024">
        <w:rPr>
          <w:rFonts w:ascii="Cambria" w:eastAsia="Calibri" w:hAnsi="Cambria"/>
          <w:bCs/>
          <w:iCs/>
          <w:color w:val="000000"/>
          <w:sz w:val="22"/>
          <w:szCs w:val="22"/>
        </w:rPr>
        <w:t>Vilniaus aukciono ir Vilniaus dailės akademijos konkurso jauniesiems menininkams“,  sutrumpintas konkurso pavadinimas „VA &amp; VDA Prize“ taisyklėmis</w:t>
      </w:r>
      <w:r w:rsidRPr="00014024">
        <w:rPr>
          <w:rFonts w:ascii="Cambria" w:eastAsia="Calibri" w:hAnsi="Cambria"/>
          <w:bCs/>
          <w:color w:val="000000"/>
          <w:sz w:val="22"/>
          <w:szCs w:val="22"/>
        </w:rPr>
        <w:t xml:space="preserve"> (toliau – </w:t>
      </w:r>
      <w:r w:rsidRPr="00014024">
        <w:rPr>
          <w:rFonts w:ascii="Cambria" w:eastAsia="Calibri" w:hAnsi="Cambria"/>
          <w:b/>
          <w:bCs/>
          <w:color w:val="000000"/>
          <w:sz w:val="22"/>
          <w:szCs w:val="22"/>
        </w:rPr>
        <w:t>„Taisyklės“</w:t>
      </w:r>
      <w:r w:rsidRPr="00014024">
        <w:rPr>
          <w:rFonts w:ascii="Cambria" w:eastAsia="Calibri" w:hAnsi="Cambria"/>
          <w:bCs/>
          <w:color w:val="000000"/>
          <w:sz w:val="22"/>
          <w:szCs w:val="22"/>
        </w:rPr>
        <w:t>) bei įsipareigoju laikytis šių Taisyklių.</w:t>
      </w:r>
    </w:p>
    <w:p w14:paraId="63E1A032" w14:textId="77777777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eastAsia="Calibri" w:hAnsi="Cambria"/>
          <w:bCs/>
          <w:color w:val="000000"/>
          <w:sz w:val="22"/>
          <w:szCs w:val="22"/>
        </w:rPr>
      </w:pPr>
      <w:r w:rsidRPr="00014024">
        <w:rPr>
          <w:rFonts w:ascii="Cambria" w:eastAsia="Calibri" w:hAnsi="Cambria"/>
          <w:bCs/>
          <w:color w:val="000000"/>
          <w:sz w:val="22"/>
          <w:szCs w:val="22"/>
        </w:rPr>
        <w:t>3. Sutinku, kad mano konkursinio kūrinio foto nuotraukos būtų viešai (ir ne viešai) rodomos Organizatorių (VšĮ „</w:t>
      </w:r>
      <w:proofErr w:type="spellStart"/>
      <w:r w:rsidRPr="00014024">
        <w:rPr>
          <w:rFonts w:ascii="Cambria" w:eastAsia="Calibri" w:hAnsi="Cambria"/>
          <w:bCs/>
          <w:color w:val="000000"/>
          <w:sz w:val="22"/>
          <w:szCs w:val="22"/>
        </w:rPr>
        <w:t>Art</w:t>
      </w:r>
      <w:proofErr w:type="spellEnd"/>
      <w:r w:rsidRPr="00014024">
        <w:rPr>
          <w:rFonts w:ascii="Cambria" w:eastAsia="Calibri" w:hAnsi="Cambria"/>
          <w:bCs/>
          <w:color w:val="000000"/>
          <w:sz w:val="22"/>
          <w:szCs w:val="22"/>
        </w:rPr>
        <w:t xml:space="preserve"> Propaganda“/Vilniaus aukcionas ir Vilniaus dailės akademija) socialiniuose tinkluose, interneto svetainėse / tinklapiuose, spaudoje, televizijoje ar kitoje viešoje komunikacijoje, nurodant mano, kaip konkursinio kūrinio autoriaus autorystę – mano vardą, pavardę. </w:t>
      </w:r>
    </w:p>
    <w:p w14:paraId="61CB87A9" w14:textId="77777777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eastAsia="Calibri" w:hAnsi="Cambria"/>
          <w:bCs/>
          <w:color w:val="000000"/>
          <w:sz w:val="22"/>
          <w:szCs w:val="22"/>
        </w:rPr>
      </w:pPr>
      <w:r w:rsidRPr="00014024">
        <w:rPr>
          <w:rFonts w:ascii="Cambria" w:eastAsia="Calibri" w:hAnsi="Cambria"/>
          <w:bCs/>
          <w:color w:val="000000"/>
          <w:sz w:val="22"/>
          <w:szCs w:val="22"/>
        </w:rPr>
        <w:t xml:space="preserve">4. Sutinku, kad mano konkursinis kūrinys būtų viešai eksponuojamas / rodomas (bet kokia forma ir būdu) organizuojant ir vykdant konkursinę parodą. </w:t>
      </w:r>
    </w:p>
    <w:p w14:paraId="58205501" w14:textId="0226E746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hAnsi="Cambria"/>
          <w:b/>
          <w:bCs/>
          <w:color w:val="000000"/>
          <w:sz w:val="22"/>
          <w:szCs w:val="22"/>
          <w:lang w:eastAsia="ar-SA"/>
        </w:rPr>
      </w:pPr>
      <w:r w:rsidRPr="00014024">
        <w:rPr>
          <w:rFonts w:ascii="Cambria" w:eastAsia="Calibri" w:hAnsi="Cambria"/>
          <w:color w:val="000000"/>
          <w:sz w:val="22"/>
          <w:szCs w:val="22"/>
        </w:rPr>
        <w:t xml:space="preserve">5. 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 Suprantu ir sutinku, kad vadovaujantis Taisyk</w:t>
      </w:r>
      <w:r w:rsidR="00C46AE9">
        <w:rPr>
          <w:rFonts w:ascii="Cambria" w:hAnsi="Cambria"/>
          <w:bCs/>
          <w:color w:val="000000"/>
          <w:sz w:val="22"/>
          <w:szCs w:val="22"/>
          <w:lang w:eastAsia="ar-SA"/>
        </w:rPr>
        <w:t>l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ių 12 punktu, jeigu aš būsiu paskelbtas Konkurso 1 (pirmos) vietos laimėtoju, įsipareigoju Organizatoriaus 1 (VšĮ „</w:t>
      </w:r>
      <w:proofErr w:type="spellStart"/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Art</w:t>
      </w:r>
      <w:proofErr w:type="spellEnd"/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 Propaganda“) nuosavybėn </w:t>
      </w:r>
      <w:r w:rsidRPr="00014024">
        <w:rPr>
          <w:rFonts w:ascii="Cambria" w:hAnsi="Cambria"/>
          <w:b/>
          <w:bCs/>
          <w:color w:val="000000"/>
          <w:sz w:val="22"/>
          <w:szCs w:val="22"/>
          <w:lang w:eastAsia="ar-SA"/>
        </w:rPr>
        <w:t>neatšaukiamai, neterminuotai, neribotoje teritorijoje ir be papildomo atlygio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 (Taisyklių 11.1 p</w:t>
      </w:r>
      <w:r w:rsidR="00C46AE9">
        <w:rPr>
          <w:rFonts w:ascii="Cambria" w:hAnsi="Cambria"/>
          <w:bCs/>
          <w:color w:val="000000"/>
          <w:sz w:val="22"/>
          <w:szCs w:val="22"/>
          <w:lang w:eastAsia="ar-SA"/>
        </w:rPr>
        <w:t>ap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unktyje nurodytas piniginis prizas yra laikomas tinkamu atlygiu) perleisti savo konkursinį kūrinį ir visas autoriaus turtines teises į jį.  </w:t>
      </w:r>
      <w:r w:rsidRPr="00014024">
        <w:rPr>
          <w:rFonts w:ascii="Cambria" w:hAnsi="Cambria"/>
          <w:b/>
          <w:bCs/>
          <w:color w:val="000000"/>
          <w:sz w:val="22"/>
          <w:szCs w:val="22"/>
          <w:u w:val="single"/>
          <w:lang w:eastAsia="ar-SA"/>
        </w:rPr>
        <w:t xml:space="preserve">Šiuo atveju, įsipareigoju su </w:t>
      </w:r>
      <w:proofErr w:type="spellStart"/>
      <w:r w:rsidRPr="00014024">
        <w:rPr>
          <w:rFonts w:ascii="Cambria" w:hAnsi="Cambria"/>
          <w:b/>
          <w:bCs/>
          <w:color w:val="000000"/>
          <w:sz w:val="22"/>
          <w:szCs w:val="22"/>
          <w:u w:val="single"/>
          <w:lang w:eastAsia="ar-SA"/>
        </w:rPr>
        <w:t>Orgnizatoriumi</w:t>
      </w:r>
      <w:proofErr w:type="spellEnd"/>
      <w:r w:rsidRPr="00014024">
        <w:rPr>
          <w:rFonts w:ascii="Cambria" w:hAnsi="Cambria"/>
          <w:b/>
          <w:bCs/>
          <w:color w:val="000000"/>
          <w:sz w:val="22"/>
          <w:szCs w:val="22"/>
          <w:u w:val="single"/>
          <w:lang w:eastAsia="ar-SA"/>
        </w:rPr>
        <w:t xml:space="preserve"> 1 (VšĮ „</w:t>
      </w:r>
      <w:proofErr w:type="spellStart"/>
      <w:r w:rsidRPr="00014024">
        <w:rPr>
          <w:rFonts w:ascii="Cambria" w:hAnsi="Cambria"/>
          <w:b/>
          <w:bCs/>
          <w:color w:val="000000"/>
          <w:sz w:val="22"/>
          <w:szCs w:val="22"/>
          <w:u w:val="single"/>
          <w:lang w:eastAsia="ar-SA"/>
        </w:rPr>
        <w:t>Art</w:t>
      </w:r>
      <w:proofErr w:type="spellEnd"/>
      <w:r w:rsidRPr="00014024">
        <w:rPr>
          <w:rFonts w:ascii="Cambria" w:hAnsi="Cambria"/>
          <w:b/>
          <w:bCs/>
          <w:color w:val="000000"/>
          <w:sz w:val="22"/>
          <w:szCs w:val="22"/>
          <w:u w:val="single"/>
          <w:lang w:eastAsia="ar-SA"/>
        </w:rPr>
        <w:t xml:space="preserve"> Propaganda“) ne vėliau kaip iki 2025 m. gegužės 24 d. dėl Konkurso 1 (pirmos) vietos konkursinio kūrinio ir visų autoriaus turtinių teisių perleidimo į jį sudaryti atskirą rašytinę sutartį.</w:t>
      </w:r>
    </w:p>
    <w:p w14:paraId="6B69F5CE" w14:textId="77777777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6. Suprantu ir sutinku, kad mano asmens duomenys, vadovaujantis Taisyklių 19 punktu, Organizatorių (VšĮ „</w:t>
      </w:r>
      <w:proofErr w:type="spellStart"/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Art</w:t>
      </w:r>
      <w:proofErr w:type="spellEnd"/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 Propaganda“ ir Vilniaus dailės akademija) bus renkami, tvarkomi ir saugomi Konkurso ir  konkursinės parodos organizavimo, vykdymo bei Konkurso / konkursinės parodos / Dalyvių (tame tarpe ir manęs) viešinimo tikslais bet kokiu būdu ir forma bei bet kokiuose informacijos sklaidos kanaluose.</w:t>
      </w:r>
    </w:p>
    <w:p w14:paraId="5B07D5FF" w14:textId="77777777" w:rsidR="00014024" w:rsidRPr="00014024" w:rsidRDefault="00014024" w:rsidP="00014024">
      <w:pPr>
        <w:suppressAutoHyphens/>
        <w:jc w:val="both"/>
        <w:rPr>
          <w:rFonts w:ascii="Cambria" w:hAnsi="Cambria"/>
          <w:b/>
          <w:bCs/>
          <w:color w:val="000000"/>
          <w:sz w:val="22"/>
          <w:szCs w:val="22"/>
          <w:u w:val="single"/>
          <w:lang w:eastAsia="ar-SA"/>
        </w:rPr>
      </w:pPr>
      <w:r w:rsidRPr="00014024">
        <w:rPr>
          <w:rFonts w:ascii="Cambria" w:hAnsi="Cambria"/>
          <w:b/>
          <w:bCs/>
          <w:color w:val="000000"/>
          <w:sz w:val="22"/>
          <w:szCs w:val="22"/>
          <w:u w:val="single"/>
          <w:lang w:eastAsia="ar-SA"/>
        </w:rPr>
        <w:t>Mano kontaktiniai duomenys:</w:t>
      </w:r>
    </w:p>
    <w:p w14:paraId="56A982B5" w14:textId="77777777" w:rsidR="00014024" w:rsidRPr="00014024" w:rsidRDefault="00014024" w:rsidP="00014024">
      <w:pPr>
        <w:suppressAutoHyphens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</w:p>
    <w:p w14:paraId="4008493F" w14:textId="77777777" w:rsidR="00014024" w:rsidRPr="00014024" w:rsidRDefault="00014024" w:rsidP="00014024">
      <w:pPr>
        <w:suppressAutoHyphens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Telefonas:</w:t>
      </w:r>
    </w:p>
    <w:p w14:paraId="18EEDA85" w14:textId="77777777" w:rsidR="00014024" w:rsidRPr="00014024" w:rsidRDefault="00014024" w:rsidP="00014024">
      <w:pPr>
        <w:suppressAutoHyphens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</w:p>
    <w:p w14:paraId="1E41D19F" w14:textId="77777777" w:rsidR="00014024" w:rsidRPr="00014024" w:rsidRDefault="00014024" w:rsidP="00014024">
      <w:pPr>
        <w:suppressAutoHyphens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El. paštas:</w:t>
      </w:r>
    </w:p>
    <w:p w14:paraId="5E13882B" w14:textId="77777777" w:rsidR="00014024" w:rsidRPr="00014024" w:rsidRDefault="00014024" w:rsidP="00014024">
      <w:pPr>
        <w:suppressAutoHyphens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</w:p>
    <w:p w14:paraId="2E5BB76F" w14:textId="7E488FDE" w:rsidR="00014024" w:rsidRPr="00014024" w:rsidRDefault="00014024" w:rsidP="00014024">
      <w:pPr>
        <w:suppressAutoHyphens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>Studijuoju Vilniaus dailės akademijos (nurodomas fakultetas, studijų programa ir kursas) ___________________________________</w:t>
      </w:r>
      <w:r w:rsidR="00C46AE9">
        <w:rPr>
          <w:rFonts w:ascii="Cambria" w:hAnsi="Cambria"/>
          <w:bCs/>
          <w:color w:val="000000"/>
          <w:sz w:val="22"/>
          <w:szCs w:val="22"/>
          <w:lang w:eastAsia="ar-SA"/>
        </w:rPr>
        <w:t>_________________________________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 / Vilniaus dailės akademijoje (nurodomas fakultetas) _____________________</w:t>
      </w:r>
      <w:r w:rsidR="00C46AE9">
        <w:rPr>
          <w:rFonts w:ascii="Cambria" w:hAnsi="Cambria"/>
          <w:bCs/>
          <w:color w:val="000000"/>
          <w:sz w:val="22"/>
          <w:szCs w:val="22"/>
          <w:lang w:eastAsia="ar-SA"/>
        </w:rPr>
        <w:t>______________________________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 (nurodomi metai) ______________ baigiau (nurodomas baigtos studijų programos pavadinimas) _________________________________________</w:t>
      </w:r>
      <w:r w:rsidR="00C46AE9">
        <w:rPr>
          <w:rFonts w:ascii="Cambria" w:hAnsi="Cambria"/>
          <w:bCs/>
          <w:color w:val="000000"/>
          <w:sz w:val="22"/>
          <w:szCs w:val="22"/>
          <w:lang w:eastAsia="ar-SA"/>
        </w:rPr>
        <w:t>________________________</w:t>
      </w:r>
      <w:r w:rsidRPr="00014024">
        <w:rPr>
          <w:rFonts w:ascii="Cambria" w:hAnsi="Cambria"/>
          <w:bCs/>
          <w:color w:val="000000"/>
          <w:sz w:val="22"/>
          <w:szCs w:val="22"/>
          <w:lang w:eastAsia="ar-SA"/>
        </w:rPr>
        <w:t xml:space="preserve">.  </w:t>
      </w:r>
    </w:p>
    <w:p w14:paraId="0F98E0B0" w14:textId="0D6E7B2A" w:rsidR="00014024" w:rsidRDefault="00014024" w:rsidP="00014024">
      <w:pPr>
        <w:suppressAutoHyphens/>
        <w:spacing w:after="200" w:line="276" w:lineRule="auto"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</w:p>
    <w:p w14:paraId="6277B7EC" w14:textId="25D7C562" w:rsidR="00014024" w:rsidRDefault="00014024" w:rsidP="00014024">
      <w:pPr>
        <w:suppressAutoHyphens/>
        <w:spacing w:after="200" w:line="276" w:lineRule="auto"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</w:p>
    <w:p w14:paraId="61BC029D" w14:textId="77777777" w:rsidR="00014024" w:rsidRPr="00014024" w:rsidRDefault="00014024" w:rsidP="00014024">
      <w:pPr>
        <w:suppressAutoHyphens/>
        <w:spacing w:after="200" w:line="276" w:lineRule="auto"/>
        <w:jc w:val="both"/>
        <w:rPr>
          <w:rFonts w:ascii="Cambria" w:hAnsi="Cambria"/>
          <w:bCs/>
          <w:color w:val="000000"/>
          <w:sz w:val="22"/>
          <w:szCs w:val="22"/>
          <w:lang w:eastAsia="ar-SA"/>
        </w:rPr>
      </w:pPr>
      <w:bookmarkStart w:id="0" w:name="_GoBack"/>
      <w:bookmarkEnd w:id="0"/>
    </w:p>
    <w:p w14:paraId="76F07EB9" w14:textId="2DD27AF9" w:rsidR="00014024" w:rsidRPr="00014024" w:rsidRDefault="00014024" w:rsidP="00014024">
      <w:pPr>
        <w:spacing w:after="160" w:line="259" w:lineRule="auto"/>
        <w:jc w:val="center"/>
        <w:rPr>
          <w:rFonts w:ascii="Cambria" w:eastAsia="Calibri" w:hAnsi="Cambria"/>
          <w:bCs/>
          <w:color w:val="000000"/>
          <w:sz w:val="22"/>
          <w:szCs w:val="22"/>
        </w:rPr>
      </w:pPr>
      <w:r w:rsidRPr="00014024">
        <w:rPr>
          <w:rFonts w:ascii="Cambria" w:eastAsia="Calibri" w:hAnsi="Cambria"/>
          <w:bCs/>
          <w:color w:val="000000"/>
          <w:sz w:val="22"/>
          <w:szCs w:val="22"/>
        </w:rPr>
        <w:t>_______________________________________</w:t>
      </w:r>
      <w:r>
        <w:rPr>
          <w:rFonts w:ascii="Cambria" w:eastAsia="Calibri" w:hAnsi="Cambria"/>
          <w:bCs/>
          <w:color w:val="000000"/>
          <w:sz w:val="22"/>
          <w:szCs w:val="22"/>
        </w:rPr>
        <w:t>___________________________________________________</w:t>
      </w:r>
    </w:p>
    <w:p w14:paraId="033A87A8" w14:textId="40C42CC3" w:rsidR="00014024" w:rsidRDefault="00014024" w:rsidP="00014024">
      <w:pPr>
        <w:spacing w:after="160" w:line="259" w:lineRule="auto"/>
        <w:jc w:val="center"/>
        <w:rPr>
          <w:rFonts w:ascii="Cambria" w:eastAsia="Calibri" w:hAnsi="Cambria"/>
          <w:bCs/>
          <w:i/>
          <w:color w:val="000000"/>
          <w:sz w:val="22"/>
          <w:szCs w:val="22"/>
        </w:rPr>
      </w:pPr>
      <w:r w:rsidRPr="00014024">
        <w:rPr>
          <w:rFonts w:ascii="Cambria" w:eastAsia="Calibri" w:hAnsi="Cambria"/>
          <w:bCs/>
          <w:i/>
          <w:color w:val="000000"/>
          <w:sz w:val="22"/>
          <w:szCs w:val="22"/>
        </w:rPr>
        <w:t>(asmens vardas, pavardė, parašas</w:t>
      </w:r>
      <w:r>
        <w:rPr>
          <w:rFonts w:ascii="Cambria" w:eastAsia="Calibri" w:hAnsi="Cambria"/>
          <w:bCs/>
          <w:i/>
          <w:color w:val="000000"/>
          <w:sz w:val="22"/>
          <w:szCs w:val="22"/>
        </w:rPr>
        <w:t>, data</w:t>
      </w:r>
      <w:r w:rsidRPr="00014024">
        <w:rPr>
          <w:rFonts w:ascii="Cambria" w:eastAsia="Calibri" w:hAnsi="Cambria"/>
          <w:bCs/>
          <w:i/>
          <w:color w:val="000000"/>
          <w:sz w:val="22"/>
          <w:szCs w:val="22"/>
        </w:rPr>
        <w:t>)</w:t>
      </w:r>
    </w:p>
    <w:p w14:paraId="40F60B15" w14:textId="3A140117" w:rsidR="00C46AE9" w:rsidRDefault="00C46AE9" w:rsidP="00014024">
      <w:pPr>
        <w:spacing w:after="160" w:line="259" w:lineRule="auto"/>
        <w:jc w:val="center"/>
        <w:rPr>
          <w:rFonts w:ascii="Cambria" w:eastAsia="Calibri" w:hAnsi="Cambria"/>
          <w:bCs/>
          <w:i/>
          <w:color w:val="000000"/>
          <w:sz w:val="22"/>
          <w:szCs w:val="22"/>
        </w:rPr>
      </w:pPr>
    </w:p>
    <w:p w14:paraId="2C7AAEBE" w14:textId="24FB8CC2" w:rsidR="00C46AE9" w:rsidRPr="00C46AE9" w:rsidRDefault="00C46AE9" w:rsidP="00014024">
      <w:pPr>
        <w:spacing w:after="160" w:line="259" w:lineRule="auto"/>
        <w:jc w:val="center"/>
        <w:rPr>
          <w:rFonts w:ascii="Cambria" w:eastAsia="Calibri" w:hAnsi="Cambria"/>
          <w:bCs/>
          <w:color w:val="000000"/>
          <w:sz w:val="22"/>
          <w:szCs w:val="22"/>
          <w:lang w:val="en-US"/>
        </w:rPr>
      </w:pPr>
      <w:r w:rsidRPr="00C46AE9">
        <w:rPr>
          <w:rFonts w:ascii="Cambria" w:eastAsia="Calibri" w:hAnsi="Cambria"/>
          <w:bCs/>
          <w:color w:val="000000"/>
          <w:sz w:val="22"/>
          <w:szCs w:val="22"/>
        </w:rPr>
        <w:t xml:space="preserve">Pasirašytą Deklaraciją prašome siųsti </w:t>
      </w:r>
      <w:proofErr w:type="spellStart"/>
      <w:r w:rsidRPr="00C46AE9">
        <w:rPr>
          <w:rFonts w:ascii="Cambria" w:eastAsia="Calibri" w:hAnsi="Cambria"/>
          <w:bCs/>
          <w:color w:val="000000"/>
          <w:sz w:val="22"/>
          <w:szCs w:val="22"/>
        </w:rPr>
        <w:t>el.paštu</w:t>
      </w:r>
      <w:proofErr w:type="spellEnd"/>
      <w:r w:rsidRPr="00C46AE9">
        <w:rPr>
          <w:rFonts w:ascii="Cambria" w:eastAsia="Calibri" w:hAnsi="Cambria"/>
          <w:bCs/>
          <w:color w:val="000000"/>
          <w:sz w:val="22"/>
          <w:szCs w:val="22"/>
        </w:rPr>
        <w:t xml:space="preserve"> </w:t>
      </w:r>
      <w:proofErr w:type="spellStart"/>
      <w:r w:rsidRPr="00C46AE9">
        <w:rPr>
          <w:rFonts w:ascii="Cambria" w:eastAsia="Calibri" w:hAnsi="Cambria"/>
          <w:bCs/>
          <w:color w:val="000000"/>
          <w:sz w:val="22"/>
          <w:szCs w:val="22"/>
          <w:u w:val="single"/>
        </w:rPr>
        <w:t>info</w:t>
      </w:r>
      <w:proofErr w:type="spellEnd"/>
      <w:r w:rsidRPr="00C46AE9">
        <w:rPr>
          <w:rFonts w:ascii="Cambria" w:eastAsia="Calibri" w:hAnsi="Cambria"/>
          <w:bCs/>
          <w:color w:val="000000"/>
          <w:sz w:val="22"/>
          <w:szCs w:val="22"/>
          <w:u w:val="single"/>
          <w:lang w:val="en-US"/>
        </w:rPr>
        <w:t>@</w:t>
      </w:r>
      <w:proofErr w:type="spellStart"/>
      <w:r w:rsidRPr="00C46AE9">
        <w:rPr>
          <w:rFonts w:ascii="Cambria" w:eastAsia="Calibri" w:hAnsi="Cambria"/>
          <w:bCs/>
          <w:color w:val="000000"/>
          <w:sz w:val="22"/>
          <w:szCs w:val="22"/>
          <w:u w:val="single"/>
          <w:lang w:val="en-US"/>
        </w:rPr>
        <w:t>artpropaganda.lt</w:t>
      </w:r>
      <w:proofErr w:type="spellEnd"/>
    </w:p>
    <w:p w14:paraId="64680C88" w14:textId="77777777" w:rsidR="000F4F68" w:rsidRPr="00014024" w:rsidRDefault="00C46AE9">
      <w:pPr>
        <w:rPr>
          <w:rFonts w:ascii="Cambria" w:hAnsi="Cambria"/>
        </w:rPr>
      </w:pPr>
    </w:p>
    <w:sectPr w:rsidR="000F4F68" w:rsidRPr="00014024" w:rsidSect="00014024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24"/>
    <w:rsid w:val="00014024"/>
    <w:rsid w:val="00282E09"/>
    <w:rsid w:val="002D6C6A"/>
    <w:rsid w:val="00344457"/>
    <w:rsid w:val="00457F62"/>
    <w:rsid w:val="0047435D"/>
    <w:rsid w:val="004D0FA8"/>
    <w:rsid w:val="005003AA"/>
    <w:rsid w:val="005170BA"/>
    <w:rsid w:val="005B6430"/>
    <w:rsid w:val="007D1E6D"/>
    <w:rsid w:val="007D7795"/>
    <w:rsid w:val="007E67F1"/>
    <w:rsid w:val="007F2ED5"/>
    <w:rsid w:val="008B77D4"/>
    <w:rsid w:val="0092657A"/>
    <w:rsid w:val="00963841"/>
    <w:rsid w:val="00983D2F"/>
    <w:rsid w:val="00BC2523"/>
    <w:rsid w:val="00BF4FCB"/>
    <w:rsid w:val="00C46AE9"/>
    <w:rsid w:val="00DB4F56"/>
    <w:rsid w:val="00DF2577"/>
    <w:rsid w:val="00EB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0A08ED"/>
  <w14:defaultImageDpi w14:val="32767"/>
  <w15:chartTrackingRefBased/>
  <w15:docId w15:val="{357616C9-ED1E-104B-9ADF-A76BA3F9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Makselienė</dc:creator>
  <cp:keywords/>
  <dc:description/>
  <cp:lastModifiedBy>Simona Makselienė</cp:lastModifiedBy>
  <cp:revision>2</cp:revision>
  <dcterms:created xsi:type="dcterms:W3CDTF">2025-03-10T22:06:00Z</dcterms:created>
  <dcterms:modified xsi:type="dcterms:W3CDTF">2025-03-11T14:49:00Z</dcterms:modified>
</cp:coreProperties>
</file>